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F8696" w14:textId="77777777" w:rsidR="003C0CD6" w:rsidRPr="005B1388" w:rsidRDefault="003C0CD6" w:rsidP="006352AD">
      <w:pPr>
        <w:shd w:val="clear" w:color="auto" w:fill="FFFFFF"/>
        <w:spacing w:line="285" w:lineRule="atLeast"/>
        <w:textAlignment w:val="baseline"/>
        <w:rPr>
          <w:rFonts w:ascii="Optima" w:hAnsi="Optima" w:cs="Arial"/>
          <w:b/>
          <w:bCs/>
          <w:color w:val="000000"/>
        </w:rPr>
      </w:pPr>
      <w:r w:rsidRPr="005B1388">
        <w:rPr>
          <w:rFonts w:ascii="Optima" w:hAnsi="Optima" w:cs="Arial"/>
          <w:b/>
          <w:bCs/>
          <w:color w:val="000000"/>
        </w:rPr>
        <w:t>Our Ocean B</w:t>
      </w:r>
      <w:bookmarkStart w:id="0" w:name="_GoBack"/>
      <w:bookmarkEnd w:id="0"/>
      <w:r w:rsidRPr="005B1388">
        <w:rPr>
          <w:rFonts w:ascii="Optima" w:hAnsi="Optima" w:cs="Arial"/>
          <w:b/>
          <w:bCs/>
          <w:color w:val="000000"/>
        </w:rPr>
        <w:t>ackyard</w:t>
      </w:r>
    </w:p>
    <w:p w14:paraId="412B1D9B" w14:textId="77777777" w:rsidR="003C0CD6" w:rsidRPr="005B1388" w:rsidRDefault="003C0CD6" w:rsidP="006352AD">
      <w:pPr>
        <w:shd w:val="clear" w:color="auto" w:fill="FFFFFF"/>
        <w:spacing w:line="285" w:lineRule="atLeast"/>
        <w:textAlignment w:val="baseline"/>
        <w:rPr>
          <w:rFonts w:ascii="Optima" w:hAnsi="Optima" w:cs="Arial"/>
          <w:b/>
          <w:bCs/>
          <w:color w:val="000000"/>
        </w:rPr>
      </w:pPr>
      <w:r w:rsidRPr="005B1388">
        <w:rPr>
          <w:rFonts w:ascii="Optima" w:hAnsi="Optima" w:cs="Arial"/>
          <w:b/>
          <w:bCs/>
          <w:color w:val="000000"/>
        </w:rPr>
        <w:t>Gary Griggs</w:t>
      </w:r>
    </w:p>
    <w:p w14:paraId="2E1B998D" w14:textId="77777777" w:rsidR="003C0CD6" w:rsidRPr="005B1388" w:rsidRDefault="003C0CD6" w:rsidP="006352AD">
      <w:pPr>
        <w:shd w:val="clear" w:color="auto" w:fill="FFFFFF"/>
        <w:spacing w:line="285" w:lineRule="atLeast"/>
        <w:textAlignment w:val="baseline"/>
        <w:rPr>
          <w:rFonts w:ascii="Optima" w:hAnsi="Optima" w:cs="Arial"/>
          <w:b/>
          <w:bCs/>
          <w:color w:val="000000"/>
        </w:rPr>
      </w:pPr>
      <w:r w:rsidRPr="005B1388">
        <w:rPr>
          <w:rFonts w:ascii="Optima" w:hAnsi="Optima" w:cs="Arial"/>
          <w:b/>
          <w:bCs/>
          <w:color w:val="000000"/>
        </w:rPr>
        <w:t>Article No. 154</w:t>
      </w:r>
    </w:p>
    <w:p w14:paraId="5CFC3EAF" w14:textId="53FD9524" w:rsidR="00CF1286" w:rsidRPr="005B1388" w:rsidRDefault="00CF1286" w:rsidP="006352AD">
      <w:pPr>
        <w:shd w:val="clear" w:color="auto" w:fill="FFFFFF"/>
        <w:spacing w:line="285" w:lineRule="atLeast"/>
        <w:textAlignment w:val="baseline"/>
        <w:rPr>
          <w:rFonts w:ascii="Optima" w:hAnsi="Optima" w:cs="Arial"/>
          <w:b/>
          <w:bCs/>
          <w:color w:val="000000"/>
        </w:rPr>
      </w:pPr>
      <w:r w:rsidRPr="005B1388">
        <w:rPr>
          <w:rFonts w:ascii="Optima" w:hAnsi="Optima" w:cs="Arial"/>
          <w:b/>
          <w:bCs/>
          <w:color w:val="000000"/>
        </w:rPr>
        <w:t>Containers at Sea</w:t>
      </w:r>
    </w:p>
    <w:p w14:paraId="73DE92AE" w14:textId="77777777" w:rsidR="003C0CD6" w:rsidRPr="003C0CD6" w:rsidRDefault="003C0CD6" w:rsidP="006352AD">
      <w:pPr>
        <w:shd w:val="clear" w:color="auto" w:fill="FFFFFF"/>
        <w:spacing w:line="285" w:lineRule="atLeast"/>
        <w:textAlignment w:val="baseline"/>
        <w:rPr>
          <w:rFonts w:ascii="Optima" w:hAnsi="Optima" w:cs="Arial"/>
          <w:bCs/>
          <w:color w:val="000000"/>
        </w:rPr>
      </w:pPr>
    </w:p>
    <w:p w14:paraId="3CAE22F5" w14:textId="77777777" w:rsidR="003C0CD6" w:rsidRPr="003C0CD6" w:rsidRDefault="003C0CD6" w:rsidP="006352AD">
      <w:pPr>
        <w:shd w:val="clear" w:color="auto" w:fill="FFFFFF"/>
        <w:spacing w:line="285" w:lineRule="atLeast"/>
        <w:textAlignment w:val="baseline"/>
        <w:rPr>
          <w:rFonts w:ascii="Optima" w:hAnsi="Optima" w:cs="Arial"/>
          <w:bCs/>
          <w:color w:val="000000"/>
        </w:rPr>
      </w:pPr>
    </w:p>
    <w:p w14:paraId="695533F7" w14:textId="36E63036" w:rsidR="00ED2FC3" w:rsidRDefault="003C0CD6" w:rsidP="006352AD">
      <w:pPr>
        <w:shd w:val="clear" w:color="auto" w:fill="FFFFFF"/>
        <w:spacing w:line="285" w:lineRule="atLeast"/>
        <w:textAlignment w:val="baseline"/>
        <w:rPr>
          <w:rFonts w:ascii="Optima" w:hAnsi="Optima" w:cs="Arial"/>
          <w:bCs/>
          <w:color w:val="000000"/>
        </w:rPr>
      </w:pPr>
      <w:r>
        <w:rPr>
          <w:rFonts w:ascii="Optima" w:hAnsi="Optima" w:cs="Arial"/>
          <w:bCs/>
          <w:color w:val="000000"/>
        </w:rPr>
        <w:t xml:space="preserve">Earlier this year, on a voyage from Rotterdam to Sri Lanka, the Danish registered </w:t>
      </w:r>
      <w:r w:rsidR="00ED2FC3">
        <w:rPr>
          <w:rFonts w:ascii="Optima" w:hAnsi="Optima" w:cs="Arial"/>
          <w:bCs/>
          <w:color w:val="000000"/>
        </w:rPr>
        <w:t>container ship</w:t>
      </w:r>
      <w:r w:rsidR="000D4889">
        <w:rPr>
          <w:rFonts w:ascii="Optima" w:hAnsi="Optima" w:cs="Arial"/>
          <w:bCs/>
          <w:color w:val="000000"/>
        </w:rPr>
        <w:t>,</w:t>
      </w:r>
      <w:r w:rsidR="00ED2FC3">
        <w:rPr>
          <w:rFonts w:ascii="Optima" w:hAnsi="Optima" w:cs="Arial"/>
          <w:bCs/>
          <w:color w:val="000000"/>
        </w:rPr>
        <w:t xml:space="preserve"> </w:t>
      </w:r>
      <w:r w:rsidR="00ED2FC3" w:rsidRPr="00ED2FC3">
        <w:rPr>
          <w:rFonts w:ascii="Optima" w:hAnsi="Optima" w:cs="Arial"/>
          <w:bCs/>
          <w:i/>
          <w:color w:val="000000"/>
        </w:rPr>
        <w:t>Svendborg Maersk</w:t>
      </w:r>
      <w:r w:rsidR="000D4889">
        <w:rPr>
          <w:rFonts w:ascii="Optima" w:hAnsi="Optima" w:cs="Arial"/>
          <w:bCs/>
          <w:i/>
          <w:color w:val="000000"/>
        </w:rPr>
        <w:t>,</w:t>
      </w:r>
      <w:r>
        <w:rPr>
          <w:rFonts w:ascii="Optima" w:hAnsi="Optima" w:cs="Arial"/>
          <w:bCs/>
          <w:color w:val="000000"/>
        </w:rPr>
        <w:t xml:space="preserve"> encountered hurricane force winds </w:t>
      </w:r>
      <w:r w:rsidR="00ED2FC3">
        <w:rPr>
          <w:rFonts w:ascii="Optima" w:hAnsi="Optima" w:cs="Arial"/>
          <w:bCs/>
          <w:color w:val="000000"/>
        </w:rPr>
        <w:t xml:space="preserve">and 30-foot waves off the coast of France. After arriving at the Spanish port of Malaga, the ship’s crew checked their cargo and discovered that stacks of containers </w:t>
      </w:r>
      <w:r w:rsidR="009A5957">
        <w:rPr>
          <w:rFonts w:ascii="Optima" w:hAnsi="Optima" w:cs="Arial"/>
          <w:bCs/>
          <w:color w:val="000000"/>
        </w:rPr>
        <w:t xml:space="preserve">on deck </w:t>
      </w:r>
      <w:r w:rsidR="00ED2FC3">
        <w:rPr>
          <w:rFonts w:ascii="Optima" w:hAnsi="Optima" w:cs="Arial"/>
          <w:bCs/>
          <w:color w:val="000000"/>
        </w:rPr>
        <w:t xml:space="preserve">had collapsed and over 500 were missing. </w:t>
      </w:r>
    </w:p>
    <w:p w14:paraId="0E5A1B85" w14:textId="77777777" w:rsidR="00ED2FC3" w:rsidRDefault="00ED2FC3" w:rsidP="006352AD">
      <w:pPr>
        <w:shd w:val="clear" w:color="auto" w:fill="FFFFFF"/>
        <w:spacing w:line="285" w:lineRule="atLeast"/>
        <w:textAlignment w:val="baseline"/>
        <w:rPr>
          <w:rFonts w:ascii="Optima" w:hAnsi="Optima" w:cs="Arial"/>
          <w:bCs/>
          <w:color w:val="000000"/>
        </w:rPr>
      </w:pPr>
    </w:p>
    <w:p w14:paraId="7F7FF3AE" w14:textId="354ABBA4" w:rsidR="006352AD" w:rsidRDefault="006352AD" w:rsidP="006352AD">
      <w:pPr>
        <w:shd w:val="clear" w:color="auto" w:fill="FFFFFF"/>
        <w:spacing w:line="285" w:lineRule="atLeast"/>
        <w:textAlignment w:val="baseline"/>
        <w:rPr>
          <w:rFonts w:ascii="Optima" w:hAnsi="Optima" w:cs="Arial"/>
          <w:color w:val="000000"/>
        </w:rPr>
      </w:pPr>
      <w:r w:rsidRPr="003C0CD6">
        <w:rPr>
          <w:rFonts w:ascii="Optima" w:hAnsi="Optima" w:cs="Arial"/>
          <w:color w:val="000000"/>
        </w:rPr>
        <w:t xml:space="preserve">On any </w:t>
      </w:r>
      <w:r w:rsidR="009A5957">
        <w:rPr>
          <w:rFonts w:ascii="Optima" w:hAnsi="Optima" w:cs="Arial"/>
          <w:color w:val="000000"/>
        </w:rPr>
        <w:t xml:space="preserve">typical day, between 5 </w:t>
      </w:r>
      <w:r w:rsidRPr="003C0CD6">
        <w:rPr>
          <w:rFonts w:ascii="Optima" w:hAnsi="Optima" w:cs="Arial"/>
          <w:color w:val="000000"/>
        </w:rPr>
        <w:t>and 6 million container</w:t>
      </w:r>
      <w:r w:rsidR="009A5957">
        <w:rPr>
          <w:rFonts w:ascii="Optima" w:hAnsi="Optima" w:cs="Arial"/>
          <w:color w:val="000000"/>
        </w:rPr>
        <w:t>s are on the high seas, moving between ports and full of</w:t>
      </w:r>
      <w:r w:rsidRPr="003C0CD6">
        <w:rPr>
          <w:rFonts w:ascii="Optima" w:hAnsi="Optima" w:cs="Arial"/>
          <w:color w:val="000000"/>
        </w:rPr>
        <w:t xml:space="preserve"> everything from potato chips to refrigerators. But not all of them make it to their destination, as the crew of the </w:t>
      </w:r>
      <w:r w:rsidRPr="009A5957">
        <w:rPr>
          <w:rFonts w:ascii="Optima" w:hAnsi="Optima" w:cs="Arial"/>
          <w:i/>
          <w:color w:val="000000"/>
        </w:rPr>
        <w:t xml:space="preserve">Svendborg Maersk </w:t>
      </w:r>
      <w:r w:rsidRPr="003C0CD6">
        <w:rPr>
          <w:rFonts w:ascii="Optima" w:hAnsi="Optima" w:cs="Arial"/>
          <w:color w:val="000000"/>
        </w:rPr>
        <w:t>found out.</w:t>
      </w:r>
      <w:r w:rsidR="009A5957">
        <w:rPr>
          <w:rFonts w:ascii="Optima" w:hAnsi="Optima" w:cs="Arial"/>
          <w:color w:val="000000"/>
        </w:rPr>
        <w:t xml:space="preserve"> Theirs was the largest reported single loss.</w:t>
      </w:r>
    </w:p>
    <w:p w14:paraId="25423791" w14:textId="0ACDF284" w:rsidR="006352AD" w:rsidRPr="003C0CD6" w:rsidRDefault="006352AD" w:rsidP="006352AD">
      <w:pPr>
        <w:shd w:val="clear" w:color="auto" w:fill="FFFFFF"/>
        <w:spacing w:line="285" w:lineRule="atLeast"/>
        <w:textAlignment w:val="baseline"/>
        <w:rPr>
          <w:rFonts w:ascii="Optima" w:hAnsi="Optima" w:cs="Arial"/>
          <w:color w:val="000000"/>
        </w:rPr>
      </w:pPr>
    </w:p>
    <w:p w14:paraId="2D31D603" w14:textId="4BA3324A" w:rsidR="006352AD" w:rsidRDefault="006352AD" w:rsidP="00BF0C24">
      <w:pPr>
        <w:shd w:val="clear" w:color="auto" w:fill="FFFFFF"/>
        <w:spacing w:line="285" w:lineRule="atLeast"/>
        <w:textAlignment w:val="baseline"/>
        <w:rPr>
          <w:rFonts w:ascii="Optima" w:eastAsia="Times New Roman" w:hAnsi="Optima" w:cs="Arial"/>
          <w:color w:val="FFFFFF"/>
          <w:bdr w:val="none" w:sz="0" w:space="0" w:color="auto" w:frame="1"/>
          <w:shd w:val="clear" w:color="auto" w:fill="000000"/>
        </w:rPr>
      </w:pPr>
      <w:r w:rsidRPr="003C0CD6">
        <w:rPr>
          <w:rFonts w:ascii="Optima" w:hAnsi="Optima" w:cs="Arial"/>
          <w:color w:val="000000"/>
        </w:rPr>
        <w:t xml:space="preserve">As </w:t>
      </w:r>
      <w:r w:rsidR="009A5957">
        <w:rPr>
          <w:rFonts w:ascii="Optima" w:hAnsi="Optima" w:cs="Arial"/>
          <w:color w:val="000000"/>
        </w:rPr>
        <w:t xml:space="preserve">the ship was undergoing </w:t>
      </w:r>
      <w:r w:rsidRPr="003C0CD6">
        <w:rPr>
          <w:rFonts w:ascii="Optima" w:hAnsi="Optima" w:cs="Arial"/>
          <w:color w:val="000000"/>
        </w:rPr>
        <w:t xml:space="preserve">repairs </w:t>
      </w:r>
      <w:r w:rsidR="009A5957">
        <w:rPr>
          <w:rFonts w:ascii="Optima" w:hAnsi="Optima" w:cs="Arial"/>
          <w:color w:val="000000"/>
        </w:rPr>
        <w:t xml:space="preserve">in Spain, the company’s </w:t>
      </w:r>
      <w:r w:rsidRPr="003C0CD6">
        <w:rPr>
          <w:rFonts w:ascii="Optima" w:hAnsi="Optima" w:cs="Arial"/>
          <w:color w:val="000000"/>
        </w:rPr>
        <w:t>vice president of operation</w:t>
      </w:r>
      <w:r w:rsidR="009A5957">
        <w:rPr>
          <w:rFonts w:ascii="Optima" w:hAnsi="Optima" w:cs="Arial"/>
          <w:color w:val="000000"/>
        </w:rPr>
        <w:t>s, stated that</w:t>
      </w:r>
      <w:r w:rsidRPr="003C0CD6">
        <w:rPr>
          <w:rFonts w:ascii="Optima" w:hAnsi="Optima" w:cs="Arial"/>
          <w:color w:val="000000"/>
        </w:rPr>
        <w:t xml:space="preserve"> </w:t>
      </w:r>
      <w:r w:rsidR="009A5957">
        <w:rPr>
          <w:rFonts w:ascii="Optima" w:hAnsi="Optima" w:cs="Arial"/>
          <w:color w:val="000000"/>
        </w:rPr>
        <w:t>they are examining their</w:t>
      </w:r>
      <w:r w:rsidRPr="003C0CD6">
        <w:rPr>
          <w:rFonts w:ascii="Optima" w:hAnsi="Optima" w:cs="Arial"/>
          <w:color w:val="000000"/>
        </w:rPr>
        <w:t xml:space="preserve"> procedures "to avoid similar incidents in the future." </w:t>
      </w:r>
      <w:r w:rsidR="009A5957">
        <w:rPr>
          <w:rFonts w:ascii="Optima" w:hAnsi="Optima" w:cs="Arial"/>
          <w:color w:val="000000"/>
        </w:rPr>
        <w:t>They also had to contact all of their</w:t>
      </w:r>
      <w:r w:rsidRPr="003C0CD6">
        <w:rPr>
          <w:rFonts w:ascii="Optima" w:hAnsi="Optima" w:cs="Arial"/>
          <w:color w:val="000000"/>
        </w:rPr>
        <w:t xml:space="preserve"> customers to te</w:t>
      </w:r>
      <w:r w:rsidR="009A5957">
        <w:rPr>
          <w:rFonts w:ascii="Optima" w:hAnsi="Optima" w:cs="Arial"/>
          <w:color w:val="000000"/>
        </w:rPr>
        <w:t>ll them that their shipments were</w:t>
      </w:r>
      <w:r w:rsidRPr="003C0CD6">
        <w:rPr>
          <w:rFonts w:ascii="Optima" w:hAnsi="Optima" w:cs="Arial"/>
          <w:color w:val="000000"/>
        </w:rPr>
        <w:t xml:space="preserve"> at the bottom of the ocean.</w:t>
      </w:r>
      <w:r w:rsidR="009A5957">
        <w:rPr>
          <w:rFonts w:ascii="Optima" w:hAnsi="Optima" w:cs="Arial"/>
          <w:color w:val="000000"/>
        </w:rPr>
        <w:t xml:space="preserve"> Not the mess</w:t>
      </w:r>
      <w:r w:rsidR="000D4889">
        <w:rPr>
          <w:rFonts w:ascii="Optima" w:hAnsi="Optima" w:cs="Arial"/>
          <w:color w:val="000000"/>
        </w:rPr>
        <w:t>age you want to receive, ever. Only 13</w:t>
      </w:r>
      <w:r w:rsidR="009A5957">
        <w:rPr>
          <w:rFonts w:ascii="Optima" w:hAnsi="Optima" w:cs="Arial"/>
          <w:color w:val="000000"/>
        </w:rPr>
        <w:t xml:space="preserve"> of the over 500 containers were recovered</w:t>
      </w:r>
      <w:bookmarkStart w:id="1" w:name="em1"/>
      <w:bookmarkEnd w:id="1"/>
      <w:r w:rsidR="00BF0C24">
        <w:rPr>
          <w:rFonts w:ascii="Optima" w:hAnsi="Optima" w:cs="Arial"/>
          <w:color w:val="000000"/>
        </w:rPr>
        <w:t xml:space="preserve">.   </w:t>
      </w:r>
    </w:p>
    <w:p w14:paraId="16EBDE60" w14:textId="77777777" w:rsidR="00BF0C24" w:rsidRDefault="00BF0C24" w:rsidP="00BF0C24">
      <w:pPr>
        <w:shd w:val="clear" w:color="auto" w:fill="FFFFFF"/>
        <w:spacing w:line="285" w:lineRule="atLeast"/>
        <w:textAlignment w:val="baseline"/>
        <w:rPr>
          <w:rFonts w:ascii="Optima" w:eastAsia="Times New Roman" w:hAnsi="Optima" w:cs="Arial"/>
          <w:color w:val="FFFFFF"/>
          <w:bdr w:val="none" w:sz="0" w:space="0" w:color="auto" w:frame="1"/>
          <w:shd w:val="clear" w:color="auto" w:fill="000000"/>
        </w:rPr>
      </w:pPr>
    </w:p>
    <w:p w14:paraId="546737F1" w14:textId="3C263E28" w:rsidR="006352AD" w:rsidRDefault="00BF0C24" w:rsidP="006352AD">
      <w:pPr>
        <w:shd w:val="clear" w:color="auto" w:fill="FFFFFF"/>
        <w:spacing w:line="285" w:lineRule="atLeast"/>
        <w:textAlignment w:val="baseline"/>
        <w:rPr>
          <w:rFonts w:ascii="Optima" w:hAnsi="Optima" w:cs="Arial"/>
          <w:color w:val="000000"/>
        </w:rPr>
      </w:pPr>
      <w:r>
        <w:rPr>
          <w:rFonts w:ascii="Optima" w:hAnsi="Optima" w:cs="Arial"/>
          <w:color w:val="000000"/>
        </w:rPr>
        <w:t>Floating low in the water, these twenty to fort</w:t>
      </w:r>
      <w:r w:rsidR="008A7461">
        <w:rPr>
          <w:rFonts w:ascii="Optima" w:hAnsi="Optima" w:cs="Arial"/>
          <w:color w:val="000000"/>
        </w:rPr>
        <w:t>y-foot long steel containers present</w:t>
      </w:r>
      <w:r>
        <w:rPr>
          <w:rFonts w:ascii="Optima" w:hAnsi="Optima" w:cs="Arial"/>
          <w:color w:val="000000"/>
        </w:rPr>
        <w:t xml:space="preserve"> formidable dangers for smaller vessels. </w:t>
      </w:r>
      <w:r w:rsidR="006352AD" w:rsidRPr="003C0CD6">
        <w:rPr>
          <w:rFonts w:ascii="Optima" w:hAnsi="Optima" w:cs="Arial"/>
          <w:color w:val="000000"/>
        </w:rPr>
        <w:t xml:space="preserve">Most containers won't float for long, especially in heavy seas. </w:t>
      </w:r>
      <w:r>
        <w:rPr>
          <w:rFonts w:ascii="Optima" w:hAnsi="Optima" w:cs="Arial"/>
          <w:color w:val="000000"/>
        </w:rPr>
        <w:t xml:space="preserve">Those that are </w:t>
      </w:r>
      <w:r w:rsidR="006352AD" w:rsidRPr="003C0CD6">
        <w:rPr>
          <w:rFonts w:ascii="Optima" w:hAnsi="Optima" w:cs="Arial"/>
          <w:color w:val="000000"/>
        </w:rPr>
        <w:t xml:space="preserve">refrigerated may be buoyed by </w:t>
      </w:r>
      <w:r>
        <w:rPr>
          <w:rFonts w:ascii="Optima" w:hAnsi="Optima" w:cs="Arial"/>
          <w:color w:val="000000"/>
        </w:rPr>
        <w:t xml:space="preserve">their </w:t>
      </w:r>
      <w:r w:rsidR="006352AD" w:rsidRPr="003C0CD6">
        <w:rPr>
          <w:rFonts w:ascii="Optima" w:hAnsi="Optima" w:cs="Arial"/>
          <w:color w:val="000000"/>
        </w:rPr>
        <w:t xml:space="preserve">insulation, and the use of polystyrene as packaging </w:t>
      </w:r>
      <w:r>
        <w:rPr>
          <w:rFonts w:ascii="Optima" w:hAnsi="Optima" w:cs="Arial"/>
          <w:color w:val="000000"/>
        </w:rPr>
        <w:t xml:space="preserve">can also keep them afloat longer. </w:t>
      </w:r>
      <w:r w:rsidR="00FA3447">
        <w:rPr>
          <w:rFonts w:ascii="Optima" w:hAnsi="Optima" w:cs="Arial"/>
          <w:color w:val="000000"/>
        </w:rPr>
        <w:t xml:space="preserve">One </w:t>
      </w:r>
      <w:r w:rsidR="006352AD" w:rsidRPr="003C0CD6">
        <w:rPr>
          <w:rFonts w:ascii="Optima" w:hAnsi="Optima" w:cs="Arial"/>
          <w:color w:val="000000"/>
        </w:rPr>
        <w:t xml:space="preserve">marine insurer </w:t>
      </w:r>
      <w:r w:rsidR="00FA3447">
        <w:rPr>
          <w:rFonts w:ascii="Optima" w:hAnsi="Optima" w:cs="Arial"/>
          <w:color w:val="000000"/>
        </w:rPr>
        <w:t>reports</w:t>
      </w:r>
      <w:r>
        <w:rPr>
          <w:rFonts w:ascii="Optima" w:hAnsi="Optima" w:cs="Arial"/>
          <w:color w:val="000000"/>
        </w:rPr>
        <w:t xml:space="preserve"> that </w:t>
      </w:r>
      <w:r w:rsidR="006352AD" w:rsidRPr="003C0CD6">
        <w:rPr>
          <w:rFonts w:ascii="Optima" w:hAnsi="Optima" w:cs="Arial"/>
          <w:color w:val="000000"/>
        </w:rPr>
        <w:t>a 20-foot container can</w:t>
      </w:r>
      <w:r w:rsidR="00FA3447">
        <w:rPr>
          <w:rFonts w:ascii="Optima" w:hAnsi="Optima" w:cs="Arial"/>
          <w:color w:val="000000"/>
        </w:rPr>
        <w:t xml:space="preserve"> float for up to two months, but</w:t>
      </w:r>
      <w:r w:rsidR="006352AD" w:rsidRPr="003C0CD6">
        <w:rPr>
          <w:rFonts w:ascii="Optima" w:hAnsi="Optima" w:cs="Arial"/>
          <w:color w:val="000000"/>
        </w:rPr>
        <w:t xml:space="preserve"> a 40-foot container might float more than three times as long.</w:t>
      </w:r>
      <w:r w:rsidR="00FA3447">
        <w:rPr>
          <w:rFonts w:ascii="Optima" w:hAnsi="Optima" w:cs="Arial"/>
          <w:color w:val="000000"/>
        </w:rPr>
        <w:t xml:space="preserve"> Not the sort of surprise you want to encounter in a small vessel</w:t>
      </w:r>
      <w:r w:rsidR="008A7461">
        <w:rPr>
          <w:rFonts w:ascii="Optima" w:hAnsi="Optima" w:cs="Arial"/>
          <w:color w:val="000000"/>
        </w:rPr>
        <w:t xml:space="preserve"> in the middle of the ocean</w:t>
      </w:r>
      <w:r w:rsidR="00FA3447">
        <w:rPr>
          <w:rFonts w:ascii="Optima" w:hAnsi="Optima" w:cs="Arial"/>
          <w:color w:val="000000"/>
        </w:rPr>
        <w:t>.</w:t>
      </w:r>
    </w:p>
    <w:p w14:paraId="76A3297B" w14:textId="77777777" w:rsidR="006D0E97" w:rsidRPr="00FA3447" w:rsidRDefault="006D0E97" w:rsidP="006352AD">
      <w:pPr>
        <w:shd w:val="clear" w:color="auto" w:fill="FFFFFF"/>
        <w:spacing w:line="285" w:lineRule="atLeast"/>
        <w:textAlignment w:val="baseline"/>
        <w:rPr>
          <w:rFonts w:ascii="Optima" w:hAnsi="Optima" w:cs="Arial"/>
          <w:color w:val="000000"/>
        </w:rPr>
      </w:pPr>
    </w:p>
    <w:p w14:paraId="41D3C8BF" w14:textId="6892D94C" w:rsidR="00FA3447" w:rsidRDefault="00FA3447" w:rsidP="00FA3447">
      <w:pPr>
        <w:rPr>
          <w:rFonts w:ascii="Optima" w:eastAsia="Times New Roman" w:hAnsi="Optima" w:cs="Arial"/>
          <w:color w:val="000000"/>
        </w:rPr>
      </w:pPr>
      <w:r>
        <w:rPr>
          <w:rFonts w:ascii="Optima" w:eastAsia="Times New Roman" w:hAnsi="Optima" w:cs="Arial"/>
          <w:color w:val="000000"/>
        </w:rPr>
        <w:t xml:space="preserve">Seven years ago, the container ship </w:t>
      </w:r>
      <w:r w:rsidRPr="00FF7FB1">
        <w:rPr>
          <w:rFonts w:ascii="Optima" w:eastAsia="Times New Roman" w:hAnsi="Optima" w:cs="Arial"/>
          <w:i/>
          <w:color w:val="000000"/>
        </w:rPr>
        <w:t>M/V Ital Florida </w:t>
      </w:r>
      <w:r w:rsidR="008A7461">
        <w:rPr>
          <w:rFonts w:ascii="Optima" w:eastAsia="Times New Roman" w:hAnsi="Optima" w:cs="Arial"/>
          <w:color w:val="000000"/>
        </w:rPr>
        <w:t>left</w:t>
      </w:r>
      <w:r w:rsidRPr="00FA3447">
        <w:rPr>
          <w:rFonts w:ascii="Optima" w:eastAsia="Times New Roman" w:hAnsi="Optima" w:cs="Arial"/>
          <w:color w:val="000000"/>
        </w:rPr>
        <w:t xml:space="preserve"> Hong Kon</w:t>
      </w:r>
      <w:r>
        <w:rPr>
          <w:rFonts w:ascii="Optima" w:eastAsia="Times New Roman" w:hAnsi="Optima" w:cs="Arial"/>
          <w:color w:val="000000"/>
        </w:rPr>
        <w:t xml:space="preserve">g on April 20, </w:t>
      </w:r>
      <w:r w:rsidR="008A7461">
        <w:rPr>
          <w:rFonts w:ascii="Optima" w:eastAsia="Times New Roman" w:hAnsi="Optima" w:cs="Arial"/>
          <w:color w:val="000000"/>
        </w:rPr>
        <w:t xml:space="preserve">for her maiden voyage, which </w:t>
      </w:r>
      <w:r>
        <w:rPr>
          <w:rFonts w:ascii="Optima" w:eastAsia="Times New Roman" w:hAnsi="Optima" w:cs="Arial"/>
          <w:color w:val="000000"/>
        </w:rPr>
        <w:t xml:space="preserve">was </w:t>
      </w:r>
      <w:r w:rsidRPr="00FA3447">
        <w:rPr>
          <w:rFonts w:ascii="Optima" w:eastAsia="Times New Roman" w:hAnsi="Optima" w:cs="Arial"/>
          <w:color w:val="000000"/>
        </w:rPr>
        <w:t>inter</w:t>
      </w:r>
      <w:r>
        <w:rPr>
          <w:rFonts w:ascii="Optima" w:eastAsia="Times New Roman" w:hAnsi="Optima" w:cs="Arial"/>
          <w:color w:val="000000"/>
        </w:rPr>
        <w:t>r</w:t>
      </w:r>
      <w:r w:rsidRPr="00FA3447">
        <w:rPr>
          <w:rFonts w:ascii="Optima" w:eastAsia="Times New Roman" w:hAnsi="Optima" w:cs="Arial"/>
          <w:color w:val="000000"/>
        </w:rPr>
        <w:t xml:space="preserve">upted by </w:t>
      </w:r>
      <w:r>
        <w:rPr>
          <w:rFonts w:ascii="Optima" w:eastAsia="Times New Roman" w:hAnsi="Optima" w:cs="Arial"/>
          <w:color w:val="000000"/>
        </w:rPr>
        <w:t xml:space="preserve">what has become known as </w:t>
      </w:r>
      <w:r w:rsidRPr="00FA3447">
        <w:rPr>
          <w:rFonts w:ascii="Optima" w:eastAsia="Times New Roman" w:hAnsi="Optima" w:cs="Arial"/>
          <w:color w:val="000000"/>
        </w:rPr>
        <w:t>a "Stack Attack"</w:t>
      </w:r>
      <w:r>
        <w:rPr>
          <w:rFonts w:ascii="Optima" w:eastAsia="Times New Roman" w:hAnsi="Optima" w:cs="Arial"/>
          <w:color w:val="000000"/>
        </w:rPr>
        <w:t>.</w:t>
      </w:r>
      <w:r w:rsidRPr="00FA3447">
        <w:rPr>
          <w:rFonts w:ascii="Optima" w:eastAsia="Times New Roman" w:hAnsi="Optima" w:cs="Arial"/>
          <w:color w:val="000000"/>
        </w:rPr>
        <w:t xml:space="preserve"> </w:t>
      </w:r>
      <w:r>
        <w:rPr>
          <w:rFonts w:ascii="Optima" w:eastAsia="Times New Roman" w:hAnsi="Optima" w:cs="Arial"/>
          <w:color w:val="000000"/>
        </w:rPr>
        <w:t xml:space="preserve">This isn’t a small vessel by any measure, at nearly 800 feet long and over 36,000 tons. </w:t>
      </w:r>
    </w:p>
    <w:p w14:paraId="622C49D4" w14:textId="77777777" w:rsidR="00FA3447" w:rsidRDefault="00FA3447" w:rsidP="00FA3447">
      <w:pPr>
        <w:rPr>
          <w:rFonts w:ascii="Optima" w:eastAsia="Times New Roman" w:hAnsi="Optima" w:cs="Arial"/>
          <w:color w:val="000000"/>
        </w:rPr>
      </w:pPr>
    </w:p>
    <w:p w14:paraId="1A6C6CF8" w14:textId="64A73956" w:rsidR="00FA3447" w:rsidRDefault="004E6D49" w:rsidP="00FA3447">
      <w:pPr>
        <w:rPr>
          <w:rFonts w:ascii="Optima" w:eastAsia="Times New Roman" w:hAnsi="Optima" w:cs="Times New Roman"/>
          <w:color w:val="000000"/>
          <w:shd w:val="clear" w:color="auto" w:fill="F9F9F9"/>
        </w:rPr>
      </w:pPr>
      <w:r>
        <w:rPr>
          <w:rFonts w:ascii="Optima" w:eastAsia="Times New Roman" w:hAnsi="Optima" w:cs="Times New Roman"/>
          <w:color w:val="000000"/>
          <w:shd w:val="clear" w:color="auto" w:fill="F9F9F9"/>
        </w:rPr>
        <w:t>T</w:t>
      </w:r>
      <w:r w:rsidRPr="00FA3447">
        <w:rPr>
          <w:rFonts w:ascii="Optima" w:eastAsia="Times New Roman" w:hAnsi="Optima" w:cs="Times New Roman"/>
          <w:color w:val="000000"/>
          <w:shd w:val="clear" w:color="auto" w:fill="F9F9F9"/>
        </w:rPr>
        <w:t xml:space="preserve">he </w:t>
      </w:r>
      <w:r>
        <w:rPr>
          <w:rFonts w:ascii="Optima" w:eastAsia="Times New Roman" w:hAnsi="Optima" w:cs="Times New Roman"/>
          <w:color w:val="000000"/>
          <w:shd w:val="clear" w:color="auto" w:fill="F9F9F9"/>
        </w:rPr>
        <w:t xml:space="preserve">new </w:t>
      </w:r>
      <w:r w:rsidRPr="00FA3447">
        <w:rPr>
          <w:rFonts w:ascii="Optima" w:eastAsia="Times New Roman" w:hAnsi="Optima" w:cs="Times New Roman"/>
          <w:color w:val="000000"/>
          <w:shd w:val="clear" w:color="auto" w:fill="F9F9F9"/>
        </w:rPr>
        <w:t xml:space="preserve">ship </w:t>
      </w:r>
      <w:r>
        <w:rPr>
          <w:rFonts w:ascii="Optima" w:eastAsia="Times New Roman" w:hAnsi="Optima" w:cs="Times New Roman"/>
          <w:color w:val="000000"/>
          <w:shd w:val="clear" w:color="auto" w:fill="F9F9F9"/>
        </w:rPr>
        <w:t>encountered 22 to 32 foot waves i</w:t>
      </w:r>
      <w:r w:rsidR="00FA3447">
        <w:rPr>
          <w:rFonts w:ascii="Optima" w:eastAsia="Times New Roman" w:hAnsi="Optima" w:cs="Arial"/>
          <w:color w:val="000000"/>
        </w:rPr>
        <w:t xml:space="preserve">n the Arabian Sea between June 16 &amp; 19, </w:t>
      </w:r>
      <w:r w:rsidR="00FA3447">
        <w:rPr>
          <w:rFonts w:ascii="Optima" w:eastAsia="Times New Roman" w:hAnsi="Optima" w:cs="Times New Roman"/>
          <w:color w:val="000000"/>
          <w:shd w:val="clear" w:color="auto" w:fill="F9F9F9"/>
        </w:rPr>
        <w:t>not enormous by rogue wave standards,</w:t>
      </w:r>
      <w:r w:rsidR="00FF7FB1">
        <w:rPr>
          <w:rFonts w:ascii="Optima" w:eastAsia="Times New Roman" w:hAnsi="Optima" w:cs="Times New Roman"/>
          <w:color w:val="000000"/>
          <w:shd w:val="clear" w:color="auto" w:fill="F9F9F9"/>
        </w:rPr>
        <w:t xml:space="preserve"> but with hundreds of containers stacked 12 wide and 6 high on the deck, things began to unravel on the brand new vessel</w:t>
      </w:r>
      <w:r w:rsidR="008A7461">
        <w:rPr>
          <w:rFonts w:ascii="Optima" w:eastAsia="Times New Roman" w:hAnsi="Optima" w:cs="Times New Roman"/>
          <w:color w:val="000000"/>
          <w:shd w:val="clear" w:color="auto" w:fill="F9F9F9"/>
        </w:rPr>
        <w:t xml:space="preserve"> in a hurry</w:t>
      </w:r>
      <w:r w:rsidR="00FA3447" w:rsidRPr="00FA3447">
        <w:rPr>
          <w:rFonts w:ascii="Optima" w:eastAsia="Times New Roman" w:hAnsi="Optima" w:cs="Times New Roman"/>
          <w:color w:val="000000"/>
          <w:shd w:val="clear" w:color="auto" w:fill="F9F9F9"/>
        </w:rPr>
        <w:t xml:space="preserve">. </w:t>
      </w:r>
    </w:p>
    <w:p w14:paraId="3BBB8126" w14:textId="77777777" w:rsidR="00FF7FB1" w:rsidRDefault="00FF7FB1" w:rsidP="00FA3447">
      <w:pPr>
        <w:rPr>
          <w:rFonts w:ascii="Optima" w:eastAsia="Times New Roman" w:hAnsi="Optima" w:cs="Times New Roman"/>
          <w:color w:val="000000"/>
          <w:shd w:val="clear" w:color="auto" w:fill="F9F9F9"/>
        </w:rPr>
      </w:pPr>
    </w:p>
    <w:p w14:paraId="139AB877" w14:textId="01F2BA3E" w:rsidR="00030CC8" w:rsidRDefault="00FF7FB1" w:rsidP="00FA3447">
      <w:pPr>
        <w:rPr>
          <w:rFonts w:ascii="Optima" w:eastAsia="Times New Roman" w:hAnsi="Optima" w:cs="Times New Roman"/>
          <w:color w:val="000000"/>
          <w:shd w:val="clear" w:color="auto" w:fill="F9F9F9"/>
        </w:rPr>
      </w:pPr>
      <w:r>
        <w:rPr>
          <w:rFonts w:ascii="Optima" w:eastAsia="Times New Roman" w:hAnsi="Optima" w:cs="Times New Roman"/>
          <w:color w:val="000000"/>
          <w:shd w:val="clear" w:color="auto" w:fill="F9F9F9"/>
        </w:rPr>
        <w:t xml:space="preserve">The containers shifted under the wave impact and </w:t>
      </w:r>
      <w:r w:rsidR="004E6D49">
        <w:rPr>
          <w:rFonts w:ascii="Optima" w:eastAsia="Times New Roman" w:hAnsi="Optima" w:cs="Times New Roman"/>
          <w:color w:val="000000"/>
          <w:shd w:val="clear" w:color="auto" w:fill="F9F9F9"/>
        </w:rPr>
        <w:t xml:space="preserve">over 40 </w:t>
      </w:r>
      <w:r>
        <w:rPr>
          <w:rFonts w:ascii="Optima" w:eastAsia="Times New Roman" w:hAnsi="Optima" w:cs="Times New Roman"/>
          <w:color w:val="000000"/>
          <w:shd w:val="clear" w:color="auto" w:fill="F9F9F9"/>
        </w:rPr>
        <w:t xml:space="preserve">were lost overboard. </w:t>
      </w:r>
      <w:r w:rsidR="004E6D49">
        <w:rPr>
          <w:rFonts w:ascii="Optima" w:eastAsia="Times New Roman" w:hAnsi="Optima" w:cs="Times New Roman"/>
          <w:color w:val="000000"/>
          <w:shd w:val="clear" w:color="auto" w:fill="F9F9F9"/>
        </w:rPr>
        <w:t>Who knows what they contained</w:t>
      </w:r>
      <w:r w:rsidR="00030CC8">
        <w:rPr>
          <w:rFonts w:ascii="Optima" w:eastAsia="Times New Roman" w:hAnsi="Optima" w:cs="Times New Roman"/>
          <w:color w:val="000000"/>
          <w:shd w:val="clear" w:color="auto" w:fill="F9F9F9"/>
        </w:rPr>
        <w:t>,</w:t>
      </w:r>
      <w:r w:rsidR="004E6D49">
        <w:rPr>
          <w:rFonts w:ascii="Optima" w:eastAsia="Times New Roman" w:hAnsi="Optima" w:cs="Times New Roman"/>
          <w:color w:val="000000"/>
          <w:shd w:val="clear" w:color="auto" w:fill="F9F9F9"/>
        </w:rPr>
        <w:t xml:space="preserve"> but they are </w:t>
      </w:r>
      <w:r w:rsidR="00030CC8">
        <w:rPr>
          <w:rFonts w:ascii="Optima" w:eastAsia="Times New Roman" w:hAnsi="Optima" w:cs="Times New Roman"/>
          <w:color w:val="000000"/>
          <w:shd w:val="clear" w:color="auto" w:fill="F9F9F9"/>
        </w:rPr>
        <w:t xml:space="preserve">under 10,000 of so feet of water on the pitch-black floor of the Arabian Sea. </w:t>
      </w:r>
    </w:p>
    <w:p w14:paraId="235672B0" w14:textId="1C5A0916" w:rsidR="00FF7FB1" w:rsidRDefault="00FF7FB1" w:rsidP="00FA3447">
      <w:pPr>
        <w:rPr>
          <w:rFonts w:ascii="Optima" w:eastAsia="Times New Roman" w:hAnsi="Optima" w:cs="Times New Roman"/>
          <w:color w:val="000000"/>
          <w:shd w:val="clear" w:color="auto" w:fill="F9F9F9"/>
        </w:rPr>
      </w:pPr>
      <w:r>
        <w:rPr>
          <w:rFonts w:ascii="Optima" w:eastAsia="Times New Roman" w:hAnsi="Optima" w:cs="Times New Roman"/>
          <w:color w:val="000000"/>
          <w:shd w:val="clear" w:color="auto" w:fill="F9F9F9"/>
        </w:rPr>
        <w:lastRenderedPageBreak/>
        <w:t>Fortunately, before matters got worse, they were able to limp through the Red Sea and Suez Canal without encountering any pirates</w:t>
      </w:r>
      <w:r w:rsidR="008A7461">
        <w:rPr>
          <w:rFonts w:ascii="Optima" w:eastAsia="Times New Roman" w:hAnsi="Optima" w:cs="Times New Roman"/>
          <w:color w:val="000000"/>
          <w:shd w:val="clear" w:color="auto" w:fill="F9F9F9"/>
        </w:rPr>
        <w:t xml:space="preserve">. They reached </w:t>
      </w:r>
      <w:r>
        <w:rPr>
          <w:rFonts w:ascii="Optima" w:eastAsia="Times New Roman" w:hAnsi="Optima" w:cs="Times New Roman"/>
          <w:color w:val="000000"/>
          <w:shd w:val="clear" w:color="auto" w:fill="F9F9F9"/>
        </w:rPr>
        <w:t>the port of Alexandria, Egypt</w:t>
      </w:r>
      <w:r w:rsidR="00030CC8">
        <w:rPr>
          <w:rFonts w:ascii="Optima" w:eastAsia="Times New Roman" w:hAnsi="Optima" w:cs="Times New Roman"/>
          <w:color w:val="000000"/>
          <w:shd w:val="clear" w:color="auto" w:fill="F9F9F9"/>
        </w:rPr>
        <w:t>,</w:t>
      </w:r>
      <w:r>
        <w:rPr>
          <w:rFonts w:ascii="Optima" w:eastAsia="Times New Roman" w:hAnsi="Optima" w:cs="Times New Roman"/>
          <w:color w:val="000000"/>
          <w:shd w:val="clear" w:color="auto" w:fill="F9F9F9"/>
        </w:rPr>
        <w:t xml:space="preserve"> where the ship and load were straightened out.</w:t>
      </w:r>
    </w:p>
    <w:p w14:paraId="0BCE0EA3" w14:textId="77777777" w:rsidR="00FF7FB1" w:rsidRDefault="00FF7FB1" w:rsidP="00FA3447">
      <w:pPr>
        <w:rPr>
          <w:rFonts w:ascii="Optima" w:eastAsia="Times New Roman" w:hAnsi="Optima" w:cs="Times New Roman"/>
          <w:color w:val="000000"/>
          <w:shd w:val="clear" w:color="auto" w:fill="F9F9F9"/>
        </w:rPr>
      </w:pPr>
    </w:p>
    <w:p w14:paraId="7B144CF1" w14:textId="4C57C107" w:rsidR="00FF7FB1" w:rsidRDefault="00030CC8" w:rsidP="00FA3447">
      <w:pPr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 xml:space="preserve">The </w:t>
      </w:r>
      <w:r w:rsidR="00E603B3">
        <w:rPr>
          <w:rFonts w:ascii="Optima" w:eastAsia="Times New Roman" w:hAnsi="Optima" w:cs="Times New Roman"/>
        </w:rPr>
        <w:t>question that is always asked after</w:t>
      </w:r>
      <w:r>
        <w:rPr>
          <w:rFonts w:ascii="Optima" w:eastAsia="Times New Roman" w:hAnsi="Optima" w:cs="Times New Roman"/>
        </w:rPr>
        <w:t xml:space="preserve"> these incidents is whether this was a result of bad weather, improper securing or lashing of the containers</w:t>
      </w:r>
      <w:r w:rsidR="00E603B3">
        <w:rPr>
          <w:rFonts w:ascii="Optima" w:eastAsia="Times New Roman" w:hAnsi="Optima" w:cs="Times New Roman"/>
        </w:rPr>
        <w:t>,</w:t>
      </w:r>
      <w:r>
        <w:rPr>
          <w:rFonts w:ascii="Optima" w:eastAsia="Times New Roman" w:hAnsi="Optima" w:cs="Times New Roman"/>
        </w:rPr>
        <w:t xml:space="preserve"> </w:t>
      </w:r>
      <w:r w:rsidR="00F07B9C">
        <w:rPr>
          <w:rFonts w:ascii="Optima" w:eastAsia="Times New Roman" w:hAnsi="Optima" w:cs="Times New Roman"/>
        </w:rPr>
        <w:t>overloading, or some combination</w:t>
      </w:r>
      <w:r>
        <w:rPr>
          <w:rFonts w:ascii="Optima" w:eastAsia="Times New Roman" w:hAnsi="Optima" w:cs="Times New Roman"/>
        </w:rPr>
        <w:t xml:space="preserve">. Failing to adequately secure the increasingly larger loads of containers against the stresses </w:t>
      </w:r>
      <w:r w:rsidR="00E603B3">
        <w:rPr>
          <w:rFonts w:ascii="Optima" w:eastAsia="Times New Roman" w:hAnsi="Optima" w:cs="Times New Roman"/>
        </w:rPr>
        <w:t xml:space="preserve">experienced </w:t>
      </w:r>
      <w:r>
        <w:rPr>
          <w:rFonts w:ascii="Optima" w:eastAsia="Times New Roman" w:hAnsi="Optima" w:cs="Times New Roman"/>
        </w:rPr>
        <w:t>during heavy seas appears to be the most frequent factor in failures.</w:t>
      </w:r>
    </w:p>
    <w:p w14:paraId="09EB17EF" w14:textId="77777777" w:rsidR="00030CC8" w:rsidRDefault="00030CC8" w:rsidP="00FA3447">
      <w:pPr>
        <w:rPr>
          <w:rFonts w:ascii="Optima" w:eastAsia="Times New Roman" w:hAnsi="Optima" w:cs="Times New Roman"/>
        </w:rPr>
      </w:pPr>
    </w:p>
    <w:p w14:paraId="347860C5" w14:textId="6ABBFF49" w:rsidR="00030CC8" w:rsidRPr="003C0CD6" w:rsidRDefault="00030CC8" w:rsidP="00030CC8">
      <w:pPr>
        <w:shd w:val="clear" w:color="auto" w:fill="FFFFFF"/>
        <w:spacing w:line="285" w:lineRule="atLeast"/>
        <w:textAlignment w:val="baseline"/>
        <w:rPr>
          <w:rFonts w:ascii="Optima" w:hAnsi="Optima" w:cs="Arial"/>
          <w:color w:val="000000"/>
        </w:rPr>
      </w:pPr>
      <w:r>
        <w:rPr>
          <w:rFonts w:ascii="Optima" w:hAnsi="Optima" w:cs="Arial"/>
          <w:color w:val="000000"/>
        </w:rPr>
        <w:t xml:space="preserve">Another issue, which appears to have been at fault in some even larger </w:t>
      </w:r>
      <w:r w:rsidR="00E603B3">
        <w:rPr>
          <w:rFonts w:ascii="Optima" w:hAnsi="Optima" w:cs="Arial"/>
          <w:color w:val="000000"/>
        </w:rPr>
        <w:t xml:space="preserve">container ship </w:t>
      </w:r>
      <w:r w:rsidR="000A4C9C">
        <w:rPr>
          <w:rFonts w:ascii="Optima" w:hAnsi="Optima" w:cs="Arial"/>
          <w:color w:val="000000"/>
        </w:rPr>
        <w:t>disasters,</w:t>
      </w:r>
      <w:r>
        <w:rPr>
          <w:rFonts w:ascii="Optima" w:hAnsi="Optima" w:cs="Arial"/>
          <w:color w:val="000000"/>
        </w:rPr>
        <w:t xml:space="preserve"> is the loading and weights of the containers. </w:t>
      </w:r>
      <w:r w:rsidR="007F3315">
        <w:rPr>
          <w:rFonts w:ascii="Optima" w:hAnsi="Optima" w:cs="Arial"/>
          <w:color w:val="000000"/>
        </w:rPr>
        <w:t xml:space="preserve">In June of last year, </w:t>
      </w:r>
      <w:r w:rsidR="007F3315" w:rsidRPr="003C0CD6">
        <w:rPr>
          <w:rFonts w:ascii="Optima" w:hAnsi="Optima" w:cs="Arial"/>
          <w:color w:val="000000"/>
        </w:rPr>
        <w:t>20</w:t>
      </w:r>
      <w:r w:rsidR="007F3315">
        <w:rPr>
          <w:rFonts w:ascii="Optima" w:hAnsi="Optima" w:cs="Arial"/>
          <w:color w:val="000000"/>
        </w:rPr>
        <w:t xml:space="preserve">0 miles off the coast of Yemen, </w:t>
      </w:r>
      <w:r w:rsidRPr="003C0CD6">
        <w:rPr>
          <w:rFonts w:ascii="Optima" w:hAnsi="Optima" w:cs="Arial"/>
          <w:color w:val="000000"/>
        </w:rPr>
        <w:t xml:space="preserve">the </w:t>
      </w:r>
      <w:r w:rsidR="007F3315">
        <w:rPr>
          <w:rFonts w:ascii="Optima" w:hAnsi="Optima" w:cs="Arial"/>
          <w:color w:val="000000"/>
        </w:rPr>
        <w:t xml:space="preserve">5 year old, </w:t>
      </w:r>
      <w:r w:rsidRPr="003C0CD6">
        <w:rPr>
          <w:rFonts w:ascii="Optima" w:hAnsi="Optima" w:cs="Arial"/>
          <w:color w:val="000000"/>
        </w:rPr>
        <w:t xml:space="preserve">90,000-ton </w:t>
      </w:r>
      <w:r w:rsidRPr="007F3315">
        <w:rPr>
          <w:rFonts w:ascii="Optima" w:hAnsi="Optima" w:cs="Arial"/>
          <w:i/>
          <w:color w:val="000000"/>
        </w:rPr>
        <w:t>MOL Comfort</w:t>
      </w:r>
      <w:r w:rsidR="007F3315">
        <w:rPr>
          <w:rFonts w:ascii="Optima" w:hAnsi="Optima" w:cs="Arial"/>
          <w:color w:val="000000"/>
        </w:rPr>
        <w:t xml:space="preserve"> literally snapped in half. </w:t>
      </w:r>
      <w:r w:rsidRPr="003C0CD6">
        <w:rPr>
          <w:rFonts w:ascii="Optima" w:hAnsi="Optima" w:cs="Arial"/>
          <w:color w:val="000000"/>
        </w:rPr>
        <w:t xml:space="preserve">Both </w:t>
      </w:r>
      <w:r w:rsidR="00ED502B">
        <w:rPr>
          <w:rFonts w:ascii="Optima" w:hAnsi="Optima" w:cs="Arial"/>
          <w:color w:val="000000"/>
        </w:rPr>
        <w:t xml:space="preserve">forward and aft </w:t>
      </w:r>
      <w:r w:rsidRPr="003C0CD6">
        <w:rPr>
          <w:rFonts w:ascii="Optima" w:hAnsi="Optima" w:cs="Arial"/>
          <w:color w:val="000000"/>
        </w:rPr>
        <w:t xml:space="preserve">sections of the Comfort, as well as </w:t>
      </w:r>
      <w:r w:rsidR="00ED502B">
        <w:rPr>
          <w:rFonts w:ascii="Optima" w:hAnsi="Optima" w:cs="Arial"/>
          <w:color w:val="000000"/>
        </w:rPr>
        <w:t xml:space="preserve">the entire load of </w:t>
      </w:r>
      <w:r w:rsidRPr="003C0CD6">
        <w:rPr>
          <w:rFonts w:ascii="Optima" w:hAnsi="Optima" w:cs="Arial"/>
          <w:color w:val="000000"/>
        </w:rPr>
        <w:t>4,500 containers, went to the ocean floor. One factor being investigated is whether uneven loading of conta</w:t>
      </w:r>
      <w:r w:rsidR="00ED502B">
        <w:rPr>
          <w:rFonts w:ascii="Optima" w:hAnsi="Optima" w:cs="Arial"/>
          <w:color w:val="000000"/>
        </w:rPr>
        <w:t>iners contributed to excess</w:t>
      </w:r>
      <w:r w:rsidRPr="003C0CD6">
        <w:rPr>
          <w:rFonts w:ascii="Optima" w:hAnsi="Optima" w:cs="Arial"/>
          <w:color w:val="000000"/>
        </w:rPr>
        <w:t xml:space="preserve"> stresses on the hull.</w:t>
      </w:r>
    </w:p>
    <w:p w14:paraId="207E26F9" w14:textId="77777777" w:rsidR="00ED502B" w:rsidRDefault="00ED502B" w:rsidP="00030CC8">
      <w:pPr>
        <w:shd w:val="clear" w:color="auto" w:fill="FFFFFF"/>
        <w:spacing w:line="285" w:lineRule="atLeast"/>
        <w:textAlignment w:val="baseline"/>
        <w:rPr>
          <w:rFonts w:ascii="Optima" w:hAnsi="Optima" w:cs="Arial"/>
          <w:color w:val="000000"/>
        </w:rPr>
      </w:pPr>
    </w:p>
    <w:p w14:paraId="2418DF7E" w14:textId="5D950CAC" w:rsidR="00663A91" w:rsidRDefault="00ED502B" w:rsidP="005B5B48">
      <w:pPr>
        <w:shd w:val="clear" w:color="auto" w:fill="FFFFFF"/>
        <w:spacing w:line="285" w:lineRule="atLeast"/>
        <w:textAlignment w:val="baseline"/>
        <w:rPr>
          <w:rFonts w:ascii="Optima" w:hAnsi="Optima" w:cs="Arial"/>
          <w:color w:val="000000"/>
        </w:rPr>
      </w:pPr>
      <w:r>
        <w:rPr>
          <w:rFonts w:ascii="Optima" w:hAnsi="Optima" w:cs="Arial"/>
          <w:color w:val="000000"/>
        </w:rPr>
        <w:t xml:space="preserve">These ships carry huge loads and frequently sail close to their maximum permissible stress or bending moments. A critical factor in the stresses acting on a ship is the weight distribution of the load </w:t>
      </w:r>
      <w:r w:rsidR="00F07B9C">
        <w:rPr>
          <w:rFonts w:ascii="Optima" w:hAnsi="Optima" w:cs="Arial"/>
          <w:color w:val="000000"/>
        </w:rPr>
        <w:t xml:space="preserve">of </w:t>
      </w:r>
      <w:r>
        <w:rPr>
          <w:rFonts w:ascii="Optima" w:hAnsi="Optima" w:cs="Arial"/>
          <w:color w:val="000000"/>
        </w:rPr>
        <w:t xml:space="preserve">hundreds of containers. </w:t>
      </w:r>
      <w:r w:rsidR="00663A91">
        <w:rPr>
          <w:rFonts w:ascii="Optima" w:hAnsi="Optima" w:cs="Arial"/>
          <w:color w:val="000000"/>
        </w:rPr>
        <w:t xml:space="preserve">One uncertainty in the </w:t>
      </w:r>
      <w:r w:rsidR="00663A91" w:rsidRPr="003C0CD6">
        <w:rPr>
          <w:rFonts w:ascii="Optima" w:hAnsi="Optima" w:cs="Arial"/>
          <w:color w:val="000000"/>
        </w:rPr>
        <w:t>stability of container stacks is that the</w:t>
      </w:r>
      <w:r w:rsidR="00663A91">
        <w:rPr>
          <w:rFonts w:ascii="Optima" w:hAnsi="Optima" w:cs="Arial"/>
          <w:color w:val="000000"/>
        </w:rPr>
        <w:t xml:space="preserve">se giant steel Legos are frequently not weighed, or that </w:t>
      </w:r>
      <w:r w:rsidR="005B5B48" w:rsidRPr="003C0CD6">
        <w:rPr>
          <w:rFonts w:ascii="Optima" w:hAnsi="Optima" w:cs="Arial"/>
          <w:color w:val="000000"/>
        </w:rPr>
        <w:t xml:space="preserve">some shippers frequently understate the weight of their containers </w:t>
      </w:r>
      <w:r w:rsidR="00663A91">
        <w:rPr>
          <w:rFonts w:ascii="Optima" w:hAnsi="Optima" w:cs="Arial"/>
          <w:color w:val="000000"/>
        </w:rPr>
        <w:t xml:space="preserve">in order </w:t>
      </w:r>
      <w:r w:rsidR="005B5B48" w:rsidRPr="003C0CD6">
        <w:rPr>
          <w:rFonts w:ascii="Optima" w:hAnsi="Optima" w:cs="Arial"/>
          <w:color w:val="000000"/>
        </w:rPr>
        <w:t xml:space="preserve">to reduce freight charges. </w:t>
      </w:r>
    </w:p>
    <w:p w14:paraId="3BCED5CD" w14:textId="77777777" w:rsidR="00663A91" w:rsidRDefault="00663A91" w:rsidP="005B5B48">
      <w:pPr>
        <w:shd w:val="clear" w:color="auto" w:fill="FFFFFF"/>
        <w:spacing w:line="285" w:lineRule="atLeast"/>
        <w:textAlignment w:val="baseline"/>
        <w:rPr>
          <w:rFonts w:ascii="Optima" w:hAnsi="Optima" w:cs="Arial"/>
          <w:color w:val="000000"/>
        </w:rPr>
      </w:pPr>
    </w:p>
    <w:p w14:paraId="7CDFF317" w14:textId="2C0AE41B" w:rsidR="005B5B48" w:rsidRPr="003C0CD6" w:rsidRDefault="005B5B48" w:rsidP="005B5B48">
      <w:pPr>
        <w:shd w:val="clear" w:color="auto" w:fill="FFFFFF"/>
        <w:spacing w:line="285" w:lineRule="atLeast"/>
        <w:textAlignment w:val="baseline"/>
        <w:rPr>
          <w:rFonts w:ascii="Optima" w:hAnsi="Optima" w:cs="Arial"/>
          <w:color w:val="000000"/>
        </w:rPr>
      </w:pPr>
      <w:r w:rsidRPr="003C0CD6">
        <w:rPr>
          <w:rFonts w:ascii="Optima" w:hAnsi="Optima" w:cs="Arial"/>
          <w:color w:val="000000"/>
        </w:rPr>
        <w:t xml:space="preserve">Not knowing how much your cargo weighs </w:t>
      </w:r>
      <w:r w:rsidR="00FC45AB">
        <w:rPr>
          <w:rFonts w:ascii="Optima" w:hAnsi="Optima" w:cs="Arial"/>
          <w:color w:val="000000"/>
        </w:rPr>
        <w:t xml:space="preserve">and how the weight is distributed along the length of a container ship </w:t>
      </w:r>
      <w:r w:rsidRPr="003C0CD6">
        <w:rPr>
          <w:rFonts w:ascii="Optima" w:hAnsi="Optima" w:cs="Arial"/>
          <w:color w:val="000000"/>
        </w:rPr>
        <w:t xml:space="preserve">can introduce all sorts of problems </w:t>
      </w:r>
      <w:r w:rsidR="00FC45AB">
        <w:rPr>
          <w:rFonts w:ascii="Optima" w:hAnsi="Optima" w:cs="Arial"/>
          <w:color w:val="000000"/>
        </w:rPr>
        <w:t xml:space="preserve">regarding </w:t>
      </w:r>
      <w:r w:rsidRPr="003C0CD6">
        <w:rPr>
          <w:rFonts w:ascii="Optima" w:hAnsi="Optima" w:cs="Arial"/>
          <w:color w:val="000000"/>
        </w:rPr>
        <w:t>the stress a vessel must endure at sea.</w:t>
      </w:r>
    </w:p>
    <w:p w14:paraId="38DD9CFD" w14:textId="77777777" w:rsidR="00FC45AB" w:rsidRDefault="00FC45AB" w:rsidP="005B5B48">
      <w:pPr>
        <w:shd w:val="clear" w:color="auto" w:fill="FFFFFF"/>
        <w:spacing w:line="285" w:lineRule="atLeast"/>
        <w:textAlignment w:val="baseline"/>
        <w:rPr>
          <w:rFonts w:ascii="Optima" w:hAnsi="Optima" w:cs="Arial"/>
          <w:color w:val="000000"/>
        </w:rPr>
      </w:pPr>
    </w:p>
    <w:p w14:paraId="367DB955" w14:textId="2D8CD943" w:rsidR="005B5B48" w:rsidRPr="003C0CD6" w:rsidRDefault="00FC45AB" w:rsidP="005B5B48">
      <w:pPr>
        <w:shd w:val="clear" w:color="auto" w:fill="FFFFFF"/>
        <w:spacing w:line="285" w:lineRule="atLeast"/>
        <w:textAlignment w:val="baseline"/>
        <w:rPr>
          <w:rFonts w:ascii="Optima" w:hAnsi="Optima" w:cs="Arial"/>
          <w:color w:val="000000"/>
        </w:rPr>
      </w:pPr>
      <w:r>
        <w:rPr>
          <w:rFonts w:ascii="Optima" w:hAnsi="Optima" w:cs="Arial"/>
          <w:color w:val="000000"/>
        </w:rPr>
        <w:t>A</w:t>
      </w:r>
      <w:r w:rsidR="005B5B48" w:rsidRPr="003C0CD6">
        <w:rPr>
          <w:rFonts w:ascii="Optima" w:hAnsi="Optima" w:cs="Arial"/>
          <w:color w:val="000000"/>
        </w:rPr>
        <w:t xml:space="preserve"> proposal was put to the International Maritime Organization </w:t>
      </w:r>
      <w:r>
        <w:rPr>
          <w:rFonts w:ascii="Optima" w:hAnsi="Optima" w:cs="Arial"/>
          <w:color w:val="000000"/>
        </w:rPr>
        <w:t xml:space="preserve">several years ago that </w:t>
      </w:r>
      <w:r w:rsidR="005B5B48" w:rsidRPr="003C0CD6">
        <w:rPr>
          <w:rFonts w:ascii="Optima" w:hAnsi="Optima" w:cs="Arial"/>
          <w:color w:val="000000"/>
        </w:rPr>
        <w:t>cont</w:t>
      </w:r>
      <w:r>
        <w:rPr>
          <w:rFonts w:ascii="Optima" w:hAnsi="Optima" w:cs="Arial"/>
          <w:color w:val="000000"/>
        </w:rPr>
        <w:t>ainers be weighed before they were</w:t>
      </w:r>
      <w:r w:rsidR="005B5B48" w:rsidRPr="003C0CD6">
        <w:rPr>
          <w:rFonts w:ascii="Optima" w:hAnsi="Optima" w:cs="Arial"/>
          <w:color w:val="000000"/>
        </w:rPr>
        <w:t xml:space="preserve"> loaded. </w:t>
      </w:r>
      <w:r>
        <w:rPr>
          <w:rFonts w:ascii="Optima" w:hAnsi="Optima" w:cs="Arial"/>
          <w:color w:val="000000"/>
        </w:rPr>
        <w:t>Many shipping groups</w:t>
      </w:r>
      <w:r w:rsidR="005B5B48" w:rsidRPr="003C0CD6">
        <w:rPr>
          <w:rFonts w:ascii="Optima" w:hAnsi="Optima" w:cs="Arial"/>
          <w:color w:val="000000"/>
        </w:rPr>
        <w:t xml:space="preserve"> object</w:t>
      </w:r>
      <w:r>
        <w:rPr>
          <w:rFonts w:ascii="Optima" w:hAnsi="Optima" w:cs="Arial"/>
          <w:color w:val="000000"/>
        </w:rPr>
        <w:t>ed</w:t>
      </w:r>
      <w:r w:rsidR="005B5B48" w:rsidRPr="003C0CD6">
        <w:rPr>
          <w:rFonts w:ascii="Optima" w:hAnsi="Optima" w:cs="Arial"/>
          <w:color w:val="000000"/>
        </w:rPr>
        <w:t xml:space="preserve"> to </w:t>
      </w:r>
      <w:r>
        <w:rPr>
          <w:rFonts w:ascii="Optima" w:hAnsi="Optima" w:cs="Arial"/>
          <w:color w:val="000000"/>
        </w:rPr>
        <w:t xml:space="preserve">the </w:t>
      </w:r>
      <w:r w:rsidR="005B5B48" w:rsidRPr="003C0CD6">
        <w:rPr>
          <w:rFonts w:ascii="Optima" w:hAnsi="Optima" w:cs="Arial"/>
          <w:color w:val="000000"/>
        </w:rPr>
        <w:t xml:space="preserve">proposal </w:t>
      </w:r>
      <w:r>
        <w:rPr>
          <w:rFonts w:ascii="Optima" w:hAnsi="Optima" w:cs="Arial"/>
          <w:color w:val="000000"/>
        </w:rPr>
        <w:t xml:space="preserve">as expensive, time-consuming, and extended their port time. </w:t>
      </w:r>
      <w:r w:rsidR="00F07B9C">
        <w:rPr>
          <w:rFonts w:ascii="Optima" w:hAnsi="Optima" w:cs="Arial"/>
          <w:color w:val="000000"/>
        </w:rPr>
        <w:t xml:space="preserve">Perhaps not surprising, </w:t>
      </w:r>
      <w:r>
        <w:rPr>
          <w:rFonts w:ascii="Optima" w:hAnsi="Optima" w:cs="Arial"/>
          <w:color w:val="000000"/>
        </w:rPr>
        <w:t>nothing was done.</w:t>
      </w:r>
    </w:p>
    <w:p w14:paraId="00CD5276" w14:textId="02C64B55" w:rsidR="00ED502B" w:rsidRDefault="00ED502B" w:rsidP="00030CC8">
      <w:pPr>
        <w:shd w:val="clear" w:color="auto" w:fill="FFFFFF"/>
        <w:spacing w:line="285" w:lineRule="atLeast"/>
        <w:textAlignment w:val="baseline"/>
        <w:rPr>
          <w:rFonts w:ascii="Optima" w:hAnsi="Optima" w:cs="Arial"/>
          <w:color w:val="000000"/>
        </w:rPr>
      </w:pPr>
    </w:p>
    <w:p w14:paraId="00F35AB5" w14:textId="3FA8D6E2" w:rsidR="00FC45AB" w:rsidRDefault="00FC45AB" w:rsidP="00030CC8">
      <w:pPr>
        <w:shd w:val="clear" w:color="auto" w:fill="FFFFFF"/>
        <w:spacing w:line="285" w:lineRule="atLeast"/>
        <w:textAlignment w:val="baseline"/>
        <w:rPr>
          <w:rFonts w:ascii="Optima" w:hAnsi="Optima" w:cs="Arial"/>
          <w:color w:val="000000"/>
        </w:rPr>
      </w:pPr>
      <w:r>
        <w:rPr>
          <w:rFonts w:ascii="Optima" w:hAnsi="Optima" w:cs="Arial"/>
          <w:color w:val="000000"/>
        </w:rPr>
        <w:t>Exactly what led to the MOL Comfort’s sinking will probably never be know</w:t>
      </w:r>
      <w:r w:rsidR="00F05A16">
        <w:rPr>
          <w:rFonts w:ascii="Optima" w:hAnsi="Optima" w:cs="Arial"/>
          <w:color w:val="000000"/>
        </w:rPr>
        <w:t>n,</w:t>
      </w:r>
      <w:r>
        <w:rPr>
          <w:rFonts w:ascii="Optima" w:hAnsi="Optima" w:cs="Arial"/>
          <w:color w:val="000000"/>
        </w:rPr>
        <w:t xml:space="preserve"> as the answer lies deep beneath the waters of the Indian Ocean.</w:t>
      </w:r>
      <w:r w:rsidR="00F05A16">
        <w:rPr>
          <w:rFonts w:ascii="Optima" w:hAnsi="Optima" w:cs="Arial"/>
          <w:color w:val="000000"/>
        </w:rPr>
        <w:t xml:space="preserve"> As I write this we are sailing across the Indian Ocean from India to Mauritius, hoping for calm seas.</w:t>
      </w:r>
    </w:p>
    <w:p w14:paraId="3EC1B13A" w14:textId="17F70BB1" w:rsidR="00A119B1" w:rsidRPr="00A119B1" w:rsidRDefault="00A119B1" w:rsidP="00A119B1">
      <w:pPr>
        <w:shd w:val="clear" w:color="auto" w:fill="F9F9F9"/>
        <w:rPr>
          <w:rFonts w:ascii="Geneva" w:eastAsia="Times New Roman" w:hAnsi="Geneva" w:cs="Times New Roman"/>
          <w:color w:val="000000"/>
          <w:sz w:val="20"/>
          <w:szCs w:val="20"/>
        </w:rPr>
      </w:pPr>
      <w:r>
        <w:rPr>
          <w:rFonts w:ascii="Trebuchet MS" w:eastAsia="Times New Roman" w:hAnsi="Trebuchet MS" w:cs="Times New Roman"/>
          <w:noProof/>
          <w:color w:val="CC0000"/>
          <w:sz w:val="20"/>
          <w:szCs w:val="20"/>
        </w:rPr>
        <w:drawing>
          <wp:inline distT="0" distB="0" distL="0" distR="0" wp14:anchorId="55013C4D" wp14:editId="3FDAD31D">
            <wp:extent cx="8212455" cy="6172200"/>
            <wp:effectExtent l="0" t="0" r="0" b="0"/>
            <wp:docPr id="1" name="Picture 1" descr="http://www.cargolaw.com/images/disaster2007.Ital.Florida1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golaw.com/images/disaster2007.Ital.Florida1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2455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0F79A" w14:textId="4E931EE5" w:rsidR="00E72171" w:rsidRPr="003C0CD6" w:rsidRDefault="00A119B1" w:rsidP="00FC45AB">
      <w:pPr>
        <w:shd w:val="clear" w:color="auto" w:fill="F9F9F9"/>
        <w:rPr>
          <w:rFonts w:ascii="Optima" w:hAnsi="Optima" w:cs="Arial"/>
          <w:color w:val="000000"/>
        </w:rPr>
      </w:pPr>
      <w:r>
        <w:rPr>
          <w:rFonts w:ascii="Geneva" w:eastAsia="Times New Roman" w:hAnsi="Geneva" w:cs="Times New Roman"/>
          <w:noProof/>
          <w:color w:val="000000"/>
          <w:sz w:val="20"/>
          <w:szCs w:val="20"/>
        </w:rPr>
        <w:drawing>
          <wp:inline distT="0" distB="0" distL="0" distR="0" wp14:anchorId="2B733236" wp14:editId="09AD60CC">
            <wp:extent cx="6096000" cy="4445000"/>
            <wp:effectExtent l="0" t="0" r="0" b="0"/>
            <wp:docPr id="2" name="Picture 2" descr="http://www.cargolaw.com/images/disaster2007.Ital.Florid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rgolaw.com/images/disaster2007.Ital.Florida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9B1">
        <w:rPr>
          <w:rFonts w:ascii="Geneva" w:eastAsia="Times New Roman" w:hAnsi="Geneva" w:cs="Times New Roman"/>
          <w:color w:val="000000"/>
          <w:sz w:val="20"/>
          <w:szCs w:val="20"/>
        </w:rPr>
        <w:t> </w:t>
      </w:r>
    </w:p>
    <w:p w14:paraId="20D996B4" w14:textId="77777777" w:rsidR="006352AD" w:rsidRPr="003C0CD6" w:rsidRDefault="006352AD" w:rsidP="006352AD">
      <w:pPr>
        <w:rPr>
          <w:rFonts w:ascii="Optima" w:hAnsi="Optima"/>
        </w:rPr>
      </w:pP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6352AD" w:rsidRPr="003C0CD6" w14:paraId="390146CA" w14:textId="77777777" w:rsidTr="004A76D3">
        <w:tc>
          <w:tcPr>
            <w:tcW w:w="0" w:type="auto"/>
            <w:shd w:val="clear" w:color="auto" w:fill="F9F9F9"/>
            <w:vAlign w:val="center"/>
            <w:hideMark/>
          </w:tcPr>
          <w:p w14:paraId="56774790" w14:textId="77777777" w:rsidR="006352AD" w:rsidRPr="003C0CD6" w:rsidRDefault="006352AD" w:rsidP="004A76D3">
            <w:pPr>
              <w:spacing w:before="240" w:after="240" w:line="288" w:lineRule="atLeast"/>
              <w:rPr>
                <w:rFonts w:ascii="Optima" w:eastAsia="Times New Roman" w:hAnsi="Optima" w:cs="Times New Roman"/>
                <w:color w:val="000000"/>
              </w:rPr>
            </w:pPr>
          </w:p>
        </w:tc>
      </w:tr>
    </w:tbl>
    <w:p w14:paraId="0105874F" w14:textId="77777777" w:rsidR="006352AD" w:rsidRPr="003C0CD6" w:rsidRDefault="006352AD" w:rsidP="006352AD">
      <w:pPr>
        <w:rPr>
          <w:rFonts w:ascii="Optima" w:hAnsi="Optima"/>
        </w:rPr>
      </w:pPr>
    </w:p>
    <w:p w14:paraId="4C247F98" w14:textId="77777777" w:rsidR="00310341" w:rsidRPr="003C0CD6" w:rsidRDefault="00310341">
      <w:pPr>
        <w:rPr>
          <w:rFonts w:ascii="Optima" w:hAnsi="Optima"/>
        </w:rPr>
      </w:pPr>
    </w:p>
    <w:sectPr w:rsidR="00310341" w:rsidRPr="003C0CD6" w:rsidSect="003103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13E1"/>
    <w:multiLevelType w:val="multilevel"/>
    <w:tmpl w:val="9D54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08755E"/>
    <w:multiLevelType w:val="multilevel"/>
    <w:tmpl w:val="C72A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391E6D"/>
    <w:multiLevelType w:val="multilevel"/>
    <w:tmpl w:val="09A4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CE7656"/>
    <w:multiLevelType w:val="multilevel"/>
    <w:tmpl w:val="1C5C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CA0F4C"/>
    <w:multiLevelType w:val="multilevel"/>
    <w:tmpl w:val="2962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8F28D5"/>
    <w:multiLevelType w:val="multilevel"/>
    <w:tmpl w:val="6D90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AD"/>
    <w:rsid w:val="00030CC8"/>
    <w:rsid w:val="000A4C9C"/>
    <w:rsid w:val="000D4889"/>
    <w:rsid w:val="002C5A0E"/>
    <w:rsid w:val="00310341"/>
    <w:rsid w:val="003C0CD6"/>
    <w:rsid w:val="004A76D3"/>
    <w:rsid w:val="004E6D49"/>
    <w:rsid w:val="005B1388"/>
    <w:rsid w:val="005B5B48"/>
    <w:rsid w:val="006352AD"/>
    <w:rsid w:val="00663A91"/>
    <w:rsid w:val="006D0E97"/>
    <w:rsid w:val="007F3315"/>
    <w:rsid w:val="00866342"/>
    <w:rsid w:val="008A7461"/>
    <w:rsid w:val="008A7A6D"/>
    <w:rsid w:val="0090263B"/>
    <w:rsid w:val="009A5957"/>
    <w:rsid w:val="00A119B1"/>
    <w:rsid w:val="00BF0C24"/>
    <w:rsid w:val="00CF1286"/>
    <w:rsid w:val="00D04910"/>
    <w:rsid w:val="00DD4769"/>
    <w:rsid w:val="00E603B3"/>
    <w:rsid w:val="00E72171"/>
    <w:rsid w:val="00ED2FC3"/>
    <w:rsid w:val="00ED502B"/>
    <w:rsid w:val="00F05A16"/>
    <w:rsid w:val="00F07B9C"/>
    <w:rsid w:val="00FA3447"/>
    <w:rsid w:val="00FC45AB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0BD1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AD"/>
  </w:style>
  <w:style w:type="paragraph" w:styleId="Heading2">
    <w:name w:val="heading 2"/>
    <w:basedOn w:val="Normal"/>
    <w:link w:val="Heading2Char"/>
    <w:uiPriority w:val="9"/>
    <w:qFormat/>
    <w:rsid w:val="00A119B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119B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1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72171"/>
  </w:style>
  <w:style w:type="character" w:styleId="Hyperlink">
    <w:name w:val="Hyperlink"/>
    <w:basedOn w:val="DefaultParagraphFont"/>
    <w:uiPriority w:val="99"/>
    <w:semiHidden/>
    <w:unhideWhenUsed/>
    <w:rsid w:val="00E7217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119B1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119B1"/>
    <w:rPr>
      <w:rFonts w:ascii="Times" w:hAnsi="Times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9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AD"/>
  </w:style>
  <w:style w:type="paragraph" w:styleId="Heading2">
    <w:name w:val="heading 2"/>
    <w:basedOn w:val="Normal"/>
    <w:link w:val="Heading2Char"/>
    <w:uiPriority w:val="9"/>
    <w:qFormat/>
    <w:rsid w:val="00A119B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119B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1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72171"/>
  </w:style>
  <w:style w:type="character" w:styleId="Hyperlink">
    <w:name w:val="Hyperlink"/>
    <w:basedOn w:val="DefaultParagraphFont"/>
    <w:uiPriority w:val="99"/>
    <w:semiHidden/>
    <w:unhideWhenUsed/>
    <w:rsid w:val="00E7217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119B1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119B1"/>
    <w:rPr>
      <w:rFonts w:ascii="Times" w:hAnsi="Times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9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4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994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argolaw.com/images/disaster2007.Ital.Florida1.GIF" TargetMode="External"/><Relationship Id="rId7" Type="http://schemas.openxmlformats.org/officeDocument/2006/relationships/image" Target="media/image1.gif"/><Relationship Id="rId8" Type="http://schemas.openxmlformats.org/officeDocument/2006/relationships/image" Target="media/image2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796</Words>
  <Characters>3889</Characters>
  <Application>Microsoft Macintosh Word</Application>
  <DocSecurity>0</DocSecurity>
  <Lines>86</Lines>
  <Paragraphs>20</Paragraphs>
  <ScaleCrop>false</ScaleCrop>
  <Company>UCSC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dc:description/>
  <cp:lastModifiedBy>Gary Griggs</cp:lastModifiedBy>
  <cp:revision>24</cp:revision>
  <dcterms:created xsi:type="dcterms:W3CDTF">2014-02-26T05:07:00Z</dcterms:created>
  <dcterms:modified xsi:type="dcterms:W3CDTF">2014-03-15T15:20:00Z</dcterms:modified>
</cp:coreProperties>
</file>